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97A2" w14:textId="77777777" w:rsidR="00D31522" w:rsidRDefault="007F05EE">
      <w:pPr>
        <w:pStyle w:val="Nagwek1"/>
      </w:pPr>
      <w:r>
        <w:t>Regulamin Gminnego Konkursu na Najpiękniejszą Kartkę Świąteczną Gminy Marklowice</w:t>
      </w:r>
    </w:p>
    <w:p w14:paraId="3D0CF0C0" w14:textId="4B9E22CA" w:rsidR="00D31522" w:rsidRDefault="007F05EE">
      <w:pPr>
        <w:pStyle w:val="Nagwek2"/>
      </w:pPr>
      <w:r>
        <w:t>1. Organizator</w:t>
      </w:r>
    </w:p>
    <w:p w14:paraId="347CD9DB" w14:textId="77777777" w:rsidR="00D31522" w:rsidRDefault="007F05EE">
      <w:r>
        <w:t>Organizatorem konkursu jest Gmina Marklowice.</w:t>
      </w:r>
    </w:p>
    <w:p w14:paraId="34BE73D0" w14:textId="0CA97062" w:rsidR="00D31522" w:rsidRDefault="007F05EE">
      <w:pPr>
        <w:pStyle w:val="Nagwek2"/>
      </w:pPr>
      <w:r>
        <w:t>2. Cel konkursu</w:t>
      </w:r>
    </w:p>
    <w:p w14:paraId="096DB075" w14:textId="77777777" w:rsidR="00D31522" w:rsidRDefault="007F05EE">
      <w:r>
        <w:t>Celem konkursu jest rozwijanie kreatywności mieszkańców, kultywowanie tradycji bożonarodzeniowych oraz promocja Gminy Marklowice w kraju i za granicą.</w:t>
      </w:r>
    </w:p>
    <w:p w14:paraId="50172D54" w14:textId="5B4920A3" w:rsidR="00D31522" w:rsidRDefault="007F05EE">
      <w:pPr>
        <w:pStyle w:val="Nagwek2"/>
      </w:pPr>
      <w:r>
        <w:t>3. Uczestnicy</w:t>
      </w:r>
    </w:p>
    <w:p w14:paraId="2432CB88" w14:textId="77777777" w:rsidR="00D31522" w:rsidRDefault="007F05EE">
      <w:r>
        <w:t>Konkurs skierowany jest do wszystkich mieszkańców Gminy Marklowice, bez względu na wiek. Każdy uczestnik może zgłosić jedną pracę konkursową.</w:t>
      </w:r>
    </w:p>
    <w:p w14:paraId="4BB6D5FB" w14:textId="1F760088" w:rsidR="00D31522" w:rsidRDefault="007F05EE">
      <w:pPr>
        <w:pStyle w:val="Nagwek2"/>
      </w:pPr>
      <w:r>
        <w:t>4. Warunki uczestnictwa</w:t>
      </w:r>
    </w:p>
    <w:p w14:paraId="403BD327" w14:textId="44D49131" w:rsidR="00D31522" w:rsidRDefault="007F05EE">
      <w:r>
        <w:t xml:space="preserve">1. Kartki świąteczne mogą być wykonane w dowolnej </w:t>
      </w:r>
      <w:proofErr w:type="spellStart"/>
      <w:r>
        <w:t>technice</w:t>
      </w:r>
      <w:proofErr w:type="spellEnd"/>
      <w:r>
        <w:t xml:space="preserve"> </w:t>
      </w:r>
      <w:proofErr w:type="spellStart"/>
      <w:r>
        <w:t>plastycznej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 w:rsidR="0022089A">
        <w:t>na</w:t>
      </w:r>
      <w:proofErr w:type="spellEnd"/>
      <w:r w:rsidR="0022089A">
        <w:t xml:space="preserve"> tyle</w:t>
      </w:r>
      <w:r>
        <w:t xml:space="preserve"> </w:t>
      </w:r>
      <w:proofErr w:type="spellStart"/>
      <w:r>
        <w:t>płaskie</w:t>
      </w:r>
      <w:proofErr w:type="spellEnd"/>
      <w:r>
        <w:t xml:space="preserve">, aby </w:t>
      </w:r>
      <w:proofErr w:type="spellStart"/>
      <w:r>
        <w:t>mogły</w:t>
      </w:r>
      <w:proofErr w:type="spellEnd"/>
      <w:r>
        <w:t xml:space="preserve"> </w:t>
      </w:r>
      <w:proofErr w:type="spellStart"/>
      <w:r>
        <w:t>zmieścić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koperty.</w:t>
      </w:r>
      <w:r>
        <w:br/>
        <w:t>2. Format pracy: maksymalnie A4.</w:t>
      </w:r>
      <w:r>
        <w:br/>
        <w:t>3. Wewnątrz lub na odwrocie kartki należy pozostawić miejsce na wpisanie życzeń (puste wnętrze).</w:t>
      </w:r>
      <w:r>
        <w:br/>
        <w:t xml:space="preserve">4.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przekazać</w:t>
      </w:r>
      <w:proofErr w:type="spellEnd"/>
      <w:r>
        <w:t xml:space="preserve"> do </w:t>
      </w:r>
      <w:proofErr w:type="spellStart"/>
      <w:r>
        <w:t>Urzędu</w:t>
      </w:r>
      <w:proofErr w:type="spellEnd"/>
      <w:r>
        <w:t xml:space="preserve"> Gminy Marklowice w </w:t>
      </w:r>
      <w:proofErr w:type="spellStart"/>
      <w:r>
        <w:t>terminie</w:t>
      </w:r>
      <w:proofErr w:type="spellEnd"/>
      <w:r>
        <w:t xml:space="preserve"> od </w:t>
      </w:r>
      <w:r w:rsidR="008A224A">
        <w:t>4</w:t>
      </w:r>
      <w:r>
        <w:t xml:space="preserve"> </w:t>
      </w:r>
      <w:proofErr w:type="spellStart"/>
      <w:r>
        <w:t>listopada</w:t>
      </w:r>
      <w:proofErr w:type="spellEnd"/>
      <w:r w:rsidR="0022089A">
        <w:t xml:space="preserve"> (</w:t>
      </w:r>
      <w:proofErr w:type="spellStart"/>
      <w:r w:rsidR="008A224A">
        <w:t>wtorek</w:t>
      </w:r>
      <w:proofErr w:type="spellEnd"/>
      <w:r w:rsidR="0022089A">
        <w:t>)</w:t>
      </w:r>
      <w:r>
        <w:t xml:space="preserve"> do 1 </w:t>
      </w:r>
      <w:proofErr w:type="spellStart"/>
      <w:r>
        <w:t>grudnia</w:t>
      </w:r>
      <w:proofErr w:type="spellEnd"/>
      <w:r>
        <w:t xml:space="preserve"> 2025 r. (poniedziałek).</w:t>
      </w:r>
      <w:r>
        <w:br/>
        <w:t xml:space="preserve">5. Do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dołączyć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zgłoszeniową</w:t>
      </w:r>
      <w:proofErr w:type="spellEnd"/>
      <w:r>
        <w:t>.</w:t>
      </w:r>
      <w:r>
        <w:br/>
        <w:t>6. W przypadku uczestników niepełnoletnich wymagana jest zgoda i podpis rodzica lub opiekuna prawnego.</w:t>
      </w:r>
      <w:r>
        <w:br/>
        <w:t>7. Prace nie będą zwracane uczestnikom.</w:t>
      </w:r>
      <w:r>
        <w:br/>
        <w:t>8. Z chwilą złożenia pracy i karty zgłoszeniowej autor przenosi prawa autorskie do pracy na Organizatora.</w:t>
      </w:r>
    </w:p>
    <w:p w14:paraId="52205842" w14:textId="0CFF29CA" w:rsidR="00D31522" w:rsidRDefault="007F05EE">
      <w:pPr>
        <w:pStyle w:val="Nagwek2"/>
      </w:pPr>
      <w:r>
        <w:t>5. Ocena prac</w:t>
      </w:r>
    </w:p>
    <w:p w14:paraId="3DE6B4B1" w14:textId="77777777" w:rsidR="00D31522" w:rsidRDefault="007F05EE">
      <w:r>
        <w:t>1. Powołana przez Organizatora Komisja konkursowa oceni prace pod względem:</w:t>
      </w:r>
      <w:r>
        <w:br/>
        <w:t xml:space="preserve">   - zgodności z tematem,</w:t>
      </w:r>
      <w:r>
        <w:br/>
        <w:t xml:space="preserve">   - pomysłowości i oryginalności,</w:t>
      </w:r>
      <w:r>
        <w:br/>
        <w:t xml:space="preserve">   - estetyki wykonania.</w:t>
      </w:r>
      <w:r>
        <w:br/>
        <w:t>2. Decyzja Komisji jest ostateczna.</w:t>
      </w:r>
    </w:p>
    <w:p w14:paraId="56AEC689" w14:textId="33F2EFB1" w:rsidR="00D31522" w:rsidRDefault="007F05EE">
      <w:pPr>
        <w:pStyle w:val="Nagwek2"/>
      </w:pPr>
      <w:r>
        <w:t>6. Wyniki konkursu i nagrody</w:t>
      </w:r>
    </w:p>
    <w:p w14:paraId="0A03669D" w14:textId="236D710F" w:rsidR="00D31522" w:rsidRDefault="007F05EE">
      <w:r>
        <w:t>1. Ogłoszenie wyników oraz rozdanie nagród odbędzie się podczas wydarzenia „Kolędowanie pod chmurką” w dniu 7 grudnia 2025 r.</w:t>
      </w:r>
      <w:r>
        <w:br/>
        <w:t xml:space="preserve">2. Przyznane zostaną dwa pierwsze miejsca, a </w:t>
      </w:r>
      <w:proofErr w:type="spellStart"/>
      <w:r>
        <w:t>zwycięskie</w:t>
      </w:r>
      <w:proofErr w:type="spellEnd"/>
      <w:r>
        <w:t xml:space="preserve"> </w:t>
      </w:r>
      <w:proofErr w:type="spellStart"/>
      <w:r>
        <w:t>kartki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wysłane</w:t>
      </w:r>
      <w:proofErr w:type="spellEnd"/>
      <w:r>
        <w:t xml:space="preserve"> do </w:t>
      </w:r>
      <w:proofErr w:type="spellStart"/>
      <w:r>
        <w:t>gmin</w:t>
      </w:r>
      <w:proofErr w:type="spellEnd"/>
      <w:r>
        <w:t xml:space="preserve"> </w:t>
      </w:r>
      <w:proofErr w:type="spellStart"/>
      <w:r>
        <w:lastRenderedPageBreak/>
        <w:t>partnerskich</w:t>
      </w:r>
      <w:proofErr w:type="spellEnd"/>
      <w:r>
        <w:t xml:space="preserve"> </w:t>
      </w:r>
      <w:proofErr w:type="spellStart"/>
      <w:r>
        <w:t>Marklowic</w:t>
      </w:r>
      <w:proofErr w:type="spellEnd"/>
      <w:r>
        <w:t xml:space="preserve"> </w:t>
      </w:r>
      <w:r w:rsidR="0022089A">
        <w:t>-</w:t>
      </w:r>
      <w:r>
        <w:t xml:space="preserve"> </w:t>
      </w:r>
      <w:proofErr w:type="spellStart"/>
      <w:r>
        <w:t>francuskiego</w:t>
      </w:r>
      <w:proofErr w:type="spellEnd"/>
      <w:r>
        <w:t xml:space="preserve"> Barlin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czeskiej</w:t>
      </w:r>
      <w:proofErr w:type="spellEnd"/>
      <w:r>
        <w:t xml:space="preserve"> </w:t>
      </w:r>
      <w:proofErr w:type="spellStart"/>
      <w:r>
        <w:t>Stonavy</w:t>
      </w:r>
      <w:proofErr w:type="spellEnd"/>
      <w:r>
        <w:t>.</w:t>
      </w:r>
      <w:r>
        <w:br/>
        <w:t>3. Laureaci zostaną powiadomieni telefonicznie o wynikach.</w:t>
      </w:r>
    </w:p>
    <w:p w14:paraId="3F845DA4" w14:textId="09E233D1" w:rsidR="00D31522" w:rsidRDefault="007F05EE">
      <w:pPr>
        <w:pStyle w:val="Nagwek2"/>
      </w:pPr>
      <w:r>
        <w:t>7. Postanowienia końcowe</w:t>
      </w:r>
    </w:p>
    <w:p w14:paraId="540936CA" w14:textId="77777777" w:rsidR="00D31522" w:rsidRDefault="007F05EE">
      <w:r>
        <w:t>1. Udział w konkursie oznacza akceptację niniejszego regulaminu.</w:t>
      </w:r>
      <w:r>
        <w:br/>
        <w:t>2. Organizator zastrzega sobie prawo do wykorzystania nadesłanych prac w działaniach promocyjnych Gminy Marklowice.</w:t>
      </w:r>
      <w:r>
        <w:br/>
        <w:t>3. Autorzy, poprzez złożenie karty zgłoszeniowej, przenoszą prawa autorskie na Organizatora.</w:t>
      </w:r>
      <w:r>
        <w:br/>
        <w:t>4. Wyrażenie zgody na udział w konkursie obejmuje zgodę na nieodpłatne utrwalanie, przetwarzanie i publikację wizerunku uczestnika oraz jego pracy konkursowej w materiałach promocyjnych Gminy Marklowice, w tym na stronie internetowej, w mediach społecznościowych, prasie lokalnej oraz w relacjach fotograficznych i filmowych z rozdania nagród, zgodnie z przepisami o ochronie danych osobowych.</w:t>
      </w:r>
    </w:p>
    <w:p w14:paraId="0087D7E7" w14:textId="45EA9C96" w:rsidR="00D31522" w:rsidRDefault="007F05EE">
      <w:pPr>
        <w:pStyle w:val="Nagwek2"/>
      </w:pPr>
      <w:r>
        <w:t>8. Klauzula informacyjna RODO</w:t>
      </w:r>
    </w:p>
    <w:p w14:paraId="76725756" w14:textId="3CF5FFD8" w:rsidR="00D31522" w:rsidRDefault="007F05EE">
      <w:r>
        <w:t>Zgodnie z art. 13 Rozporządzenia Parlamentu Europejskiego i Rady (UE) 2016/679 z dnia 27 kwietnia 2016 r. informujemy, że:</w:t>
      </w:r>
      <w:r>
        <w:br/>
        <w:t xml:space="preserve">1. </w:t>
      </w:r>
      <w:proofErr w:type="spellStart"/>
      <w:r w:rsidR="00E738F0">
        <w:t>Administratorem</w:t>
      </w:r>
      <w:proofErr w:type="spellEnd"/>
      <w:r w:rsidR="00E738F0">
        <w:t xml:space="preserve"> </w:t>
      </w:r>
      <w:proofErr w:type="spellStart"/>
      <w:r w:rsidR="00E738F0">
        <w:t>danych</w:t>
      </w:r>
      <w:proofErr w:type="spellEnd"/>
      <w:r w:rsidR="00E738F0">
        <w:t xml:space="preserve"> </w:t>
      </w:r>
      <w:proofErr w:type="spellStart"/>
      <w:r w:rsidR="00E738F0">
        <w:t>osobowych</w:t>
      </w:r>
      <w:proofErr w:type="spellEnd"/>
      <w:r w:rsidR="00E738F0">
        <w:t xml:space="preserve"> </w:t>
      </w:r>
      <w:proofErr w:type="spellStart"/>
      <w:r w:rsidR="00E738F0">
        <w:t>uczestników</w:t>
      </w:r>
      <w:proofErr w:type="spellEnd"/>
      <w:r w:rsidR="00E738F0">
        <w:t xml:space="preserve"> </w:t>
      </w:r>
      <w:proofErr w:type="spellStart"/>
      <w:r w:rsidR="00E738F0">
        <w:t>konkursu</w:t>
      </w:r>
      <w:proofErr w:type="spellEnd"/>
      <w:r w:rsidR="00E738F0">
        <w:t xml:space="preserve"> jest </w:t>
      </w:r>
      <w:proofErr w:type="spellStart"/>
      <w:r w:rsidR="00E738F0">
        <w:t>Gmina</w:t>
      </w:r>
      <w:proofErr w:type="spellEnd"/>
      <w:r w:rsidR="00E738F0">
        <w:t xml:space="preserve"> Marklowice, </w:t>
      </w:r>
      <w:proofErr w:type="spellStart"/>
      <w:r w:rsidR="00E738F0" w:rsidRPr="00992017">
        <w:t>reprezentowana</w:t>
      </w:r>
      <w:proofErr w:type="spellEnd"/>
      <w:r w:rsidR="00E738F0" w:rsidRPr="00992017">
        <w:t xml:space="preserve"> </w:t>
      </w:r>
      <w:proofErr w:type="spellStart"/>
      <w:r w:rsidR="00E738F0" w:rsidRPr="00992017">
        <w:t>przez</w:t>
      </w:r>
      <w:proofErr w:type="spellEnd"/>
      <w:r w:rsidR="00E738F0" w:rsidRPr="00992017">
        <w:t xml:space="preserve"> </w:t>
      </w:r>
      <w:proofErr w:type="spellStart"/>
      <w:r w:rsidR="00E738F0" w:rsidRPr="00992017">
        <w:t>Wójta</w:t>
      </w:r>
      <w:proofErr w:type="spellEnd"/>
      <w:r w:rsidR="00E738F0" w:rsidRPr="00992017">
        <w:t xml:space="preserve"> Gminy Marklowice. Dane </w:t>
      </w:r>
      <w:proofErr w:type="spellStart"/>
      <w:r w:rsidR="00E738F0" w:rsidRPr="00992017">
        <w:t>adresowe</w:t>
      </w:r>
      <w:proofErr w:type="spellEnd"/>
      <w:r w:rsidR="00E738F0" w:rsidRPr="00992017">
        <w:t xml:space="preserve"> </w:t>
      </w:r>
      <w:proofErr w:type="spellStart"/>
      <w:r w:rsidR="00E738F0" w:rsidRPr="00992017">
        <w:t>Urzędu</w:t>
      </w:r>
      <w:proofErr w:type="spellEnd"/>
      <w:r w:rsidR="00E738F0" w:rsidRPr="00992017">
        <w:t xml:space="preserve"> Gminy Marklowice: 44-321 Marklowice, ul. </w:t>
      </w:r>
      <w:proofErr w:type="spellStart"/>
      <w:r w:rsidR="00E738F0" w:rsidRPr="00992017">
        <w:t>Wyzwolenia</w:t>
      </w:r>
      <w:proofErr w:type="spellEnd"/>
      <w:r w:rsidR="00E738F0" w:rsidRPr="00992017">
        <w:t xml:space="preserve"> 71, tel. 32 4592800.</w:t>
      </w:r>
      <w:r>
        <w:br/>
        <w:t>2. Dane osobowe będą przetwarzane wyłącznie w celu organizacji i przeprowadzenia konkursu „Najpiękniejsza Kartka Świąteczna Gminy Marklowice”, ogłoszenia wyników oraz promocji wydarzenia.</w:t>
      </w:r>
      <w:r>
        <w:br/>
        <w:t>3. Podanie danych jest dobrowolne, lecz niezbędne do udziału w konkursie.</w:t>
      </w:r>
      <w:r>
        <w:br/>
        <w:t>4. Dane nie będą przekazywane podmiotom trzecim, z wyjątkiem przypadków przewidzianych przepisami prawa.</w:t>
      </w:r>
      <w:r>
        <w:br/>
        <w:t>5. Uczestnikom przysługuje prawo dostępu do swoich danych, ich sprostowania, ograniczenia przetwarzania, usunięcia oraz wniesienia skargi do Prezesa Urzędu Ochrony Danych Osobowych.</w:t>
      </w:r>
      <w:r>
        <w:br/>
        <w:t xml:space="preserve">6. </w:t>
      </w:r>
      <w:proofErr w:type="spellStart"/>
      <w:r w:rsidR="00E738F0" w:rsidRPr="00992017">
        <w:t>Funkcję</w:t>
      </w:r>
      <w:proofErr w:type="spellEnd"/>
      <w:r w:rsidR="00E738F0" w:rsidRPr="00992017">
        <w:t xml:space="preserve"> </w:t>
      </w:r>
      <w:proofErr w:type="spellStart"/>
      <w:r w:rsidR="00E738F0" w:rsidRPr="00992017">
        <w:t>Inspektora</w:t>
      </w:r>
      <w:proofErr w:type="spellEnd"/>
      <w:r w:rsidR="00E738F0" w:rsidRPr="00992017">
        <w:t xml:space="preserve"> </w:t>
      </w:r>
      <w:proofErr w:type="spellStart"/>
      <w:r w:rsidR="00E738F0" w:rsidRPr="00992017">
        <w:t>Ochrony</w:t>
      </w:r>
      <w:proofErr w:type="spellEnd"/>
      <w:r w:rsidR="00E738F0" w:rsidRPr="00992017">
        <w:t xml:space="preserve"> </w:t>
      </w:r>
      <w:proofErr w:type="spellStart"/>
      <w:r w:rsidR="00E738F0" w:rsidRPr="00992017">
        <w:t>Danych</w:t>
      </w:r>
      <w:proofErr w:type="spellEnd"/>
      <w:r w:rsidR="00E738F0" w:rsidRPr="00992017">
        <w:t xml:space="preserve"> </w:t>
      </w:r>
      <w:proofErr w:type="spellStart"/>
      <w:r w:rsidR="00E738F0" w:rsidRPr="00992017">
        <w:t>pełni</w:t>
      </w:r>
      <w:proofErr w:type="spellEnd"/>
      <w:r w:rsidR="00E738F0" w:rsidRPr="00992017">
        <w:t xml:space="preserve"> Sylwia Kochman tel. 784 699 897, iodo@marklowice.pl</w:t>
      </w:r>
      <w:r w:rsidR="00E738F0">
        <w:br/>
      </w:r>
    </w:p>
    <w:sectPr w:rsidR="00D31522" w:rsidSect="0022089A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17E5" w14:textId="77777777" w:rsidR="002E728D" w:rsidRDefault="002E728D" w:rsidP="0022089A">
      <w:pPr>
        <w:spacing w:after="0" w:line="240" w:lineRule="auto"/>
      </w:pPr>
      <w:r>
        <w:separator/>
      </w:r>
    </w:p>
  </w:endnote>
  <w:endnote w:type="continuationSeparator" w:id="0">
    <w:p w14:paraId="440CEC84" w14:textId="77777777" w:rsidR="002E728D" w:rsidRDefault="002E728D" w:rsidP="0022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205D" w14:textId="77777777" w:rsidR="002E728D" w:rsidRDefault="002E728D" w:rsidP="0022089A">
      <w:pPr>
        <w:spacing w:after="0" w:line="240" w:lineRule="auto"/>
      </w:pPr>
      <w:r>
        <w:separator/>
      </w:r>
    </w:p>
  </w:footnote>
  <w:footnote w:type="continuationSeparator" w:id="0">
    <w:p w14:paraId="68B36909" w14:textId="77777777" w:rsidR="002E728D" w:rsidRDefault="002E728D" w:rsidP="0022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BC1A" w14:textId="07B57364" w:rsidR="0022089A" w:rsidRDefault="0022089A">
    <w:pPr>
      <w:pStyle w:val="Nagwek"/>
    </w:pPr>
    <w:r>
      <w:rPr>
        <w:noProof/>
      </w:rPr>
      <w:drawing>
        <wp:inline distT="0" distB="0" distL="0" distR="0" wp14:anchorId="173CE44C" wp14:editId="3C44208C">
          <wp:extent cx="2083443" cy="838200"/>
          <wp:effectExtent l="0" t="0" r="0" b="0"/>
          <wp:docPr id="4665913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591363" name="Obraz 4665913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6788" cy="8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5EE">
      <w:tab/>
    </w:r>
    <w:r w:rsidR="007F05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51723">
    <w:abstractNumId w:val="8"/>
  </w:num>
  <w:num w:numId="2" w16cid:durableId="1787041529">
    <w:abstractNumId w:val="6"/>
  </w:num>
  <w:num w:numId="3" w16cid:durableId="1863663088">
    <w:abstractNumId w:val="5"/>
  </w:num>
  <w:num w:numId="4" w16cid:durableId="857814501">
    <w:abstractNumId w:val="4"/>
  </w:num>
  <w:num w:numId="5" w16cid:durableId="1941836303">
    <w:abstractNumId w:val="7"/>
  </w:num>
  <w:num w:numId="6" w16cid:durableId="915432636">
    <w:abstractNumId w:val="3"/>
  </w:num>
  <w:num w:numId="7" w16cid:durableId="2047874095">
    <w:abstractNumId w:val="2"/>
  </w:num>
  <w:num w:numId="8" w16cid:durableId="1520924843">
    <w:abstractNumId w:val="1"/>
  </w:num>
  <w:num w:numId="9" w16cid:durableId="180893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C9A"/>
    <w:rsid w:val="0022089A"/>
    <w:rsid w:val="0029639D"/>
    <w:rsid w:val="002E728D"/>
    <w:rsid w:val="00326F90"/>
    <w:rsid w:val="005266F1"/>
    <w:rsid w:val="00591BA7"/>
    <w:rsid w:val="005A4C5C"/>
    <w:rsid w:val="007C097E"/>
    <w:rsid w:val="007F05EE"/>
    <w:rsid w:val="008A224A"/>
    <w:rsid w:val="00AA1D8D"/>
    <w:rsid w:val="00B47730"/>
    <w:rsid w:val="00CB0664"/>
    <w:rsid w:val="00D31522"/>
    <w:rsid w:val="00E738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12686"/>
  <w14:defaultImageDpi w14:val="300"/>
  <w15:docId w15:val="{075DA090-27C9-4917-B3DE-9697423E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Urząd Gminy Marklowice</cp:lastModifiedBy>
  <cp:revision>4</cp:revision>
  <cp:lastPrinted>2025-11-04T10:26:00Z</cp:lastPrinted>
  <dcterms:created xsi:type="dcterms:W3CDTF">2025-11-04T13:50:00Z</dcterms:created>
  <dcterms:modified xsi:type="dcterms:W3CDTF">2025-11-04T13:54:00Z</dcterms:modified>
  <cp:category/>
</cp:coreProperties>
</file>